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F3C2A" w14:textId="77777777" w:rsidR="00C01438" w:rsidRDefault="00C01438" w:rsidP="00C01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33"/>
      <w:bookmarkStart w:id="1" w:name="_Toc118714994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00340196" w14:textId="77777777" w:rsidR="00C01438" w:rsidRDefault="00C01438" w:rsidP="00C01438">
      <w:pPr>
        <w:widowControl w:val="0"/>
        <w:spacing w:after="320" w:line="187" w:lineRule="auto"/>
        <w:jc w:val="right"/>
        <w:rPr>
          <w:rFonts w:asciiTheme="minorHAnsi" w:hAnsiTheme="minorHAnsi"/>
          <w:noProof/>
        </w:rPr>
      </w:pPr>
    </w:p>
    <w:p w14:paraId="1E2C0FFD" w14:textId="1B6E2E96" w:rsidR="00B103D0" w:rsidRDefault="00B103D0" w:rsidP="00DC41E5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6CFDE384" w14:textId="630E338A" w:rsidR="00B103D0" w:rsidRDefault="00B103D0" w:rsidP="00DC41E5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558F27F4" w14:textId="77777777" w:rsidR="00B103D0" w:rsidRDefault="00B103D0" w:rsidP="00DC41E5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051676A1" w14:textId="5172E827" w:rsidR="00DC41E5" w:rsidRPr="00947532" w:rsidRDefault="00DC41E5" w:rsidP="00100B76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49D1BEB4" w14:textId="7019A732" w:rsidR="00DC41E5" w:rsidRPr="00947532" w:rsidRDefault="00DC41E5" w:rsidP="00DC41E5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27D3CD7A" w14:textId="77777777" w:rsidR="0061065D" w:rsidRDefault="0061065D" w:rsidP="0061065D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3CE16BD" w14:textId="77777777" w:rsidR="0061065D" w:rsidRDefault="0061065D" w:rsidP="00100B76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7131B31C" w14:textId="7BCE1A24" w:rsidR="0061065D" w:rsidRPr="00050712" w:rsidRDefault="0061065D" w:rsidP="0061065D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</w:t>
      </w:r>
      <w:r w:rsidR="00097CDB">
        <w:rPr>
          <w:rFonts w:ascii="Times New Roman" w:hAnsi="Times New Roman"/>
          <w:b/>
          <w:sz w:val="28"/>
          <w:szCs w:val="28"/>
        </w:rPr>
        <w:t>1</w:t>
      </w:r>
      <w:r w:rsidRPr="00050712">
        <w:rPr>
          <w:rFonts w:ascii="Times New Roman" w:hAnsi="Times New Roman"/>
          <w:b/>
          <w:sz w:val="28"/>
          <w:szCs w:val="28"/>
        </w:rPr>
        <w:t>1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1AB13BB3" w14:textId="77777777" w:rsidR="0061065D" w:rsidRPr="006E1D98" w:rsidRDefault="0061065D" w:rsidP="0061065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AE66FC3" w14:textId="77777777" w:rsidR="0061065D" w:rsidRPr="00100B76" w:rsidRDefault="0061065D" w:rsidP="0061065D">
      <w:pPr>
        <w:pStyle w:val="5"/>
        <w:ind w:firstLine="0"/>
        <w:jc w:val="center"/>
        <w:rPr>
          <w:bCs w:val="0"/>
          <w:sz w:val="28"/>
          <w:szCs w:val="28"/>
        </w:rPr>
      </w:pPr>
      <w:r w:rsidRPr="00100B76">
        <w:rPr>
          <w:bCs w:val="0"/>
          <w:sz w:val="28"/>
          <w:szCs w:val="28"/>
        </w:rPr>
        <w:t>«ОП.11 Психология общения»</w:t>
      </w:r>
    </w:p>
    <w:p w14:paraId="2B830B9A" w14:textId="77777777" w:rsidR="0061065D" w:rsidRDefault="0061065D" w:rsidP="0061065D">
      <w:pPr>
        <w:rPr>
          <w:lang w:eastAsia="ar-SA"/>
        </w:rPr>
      </w:pPr>
    </w:p>
    <w:p w14:paraId="5D60E48A" w14:textId="77777777" w:rsidR="0061065D" w:rsidRDefault="0061065D" w:rsidP="0061065D">
      <w:pPr>
        <w:rPr>
          <w:lang w:eastAsia="ar-SA"/>
        </w:rPr>
      </w:pPr>
    </w:p>
    <w:p w14:paraId="692C7AEA" w14:textId="77777777" w:rsidR="0061065D" w:rsidRDefault="0061065D" w:rsidP="006106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6A745BB7" w14:textId="77777777" w:rsidR="0061065D" w:rsidRDefault="0061065D" w:rsidP="0061065D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0CEF6D3A" w14:textId="77777777" w:rsidR="0061065D" w:rsidRDefault="0061065D" w:rsidP="0061065D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583DF334" w14:textId="77777777" w:rsidR="0061065D" w:rsidRDefault="0061065D" w:rsidP="0061065D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5BA80760" w14:textId="77777777" w:rsidR="0061065D" w:rsidRDefault="0061065D" w:rsidP="0061065D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582FE6E2" w14:textId="77777777" w:rsidR="0061065D" w:rsidRPr="00766A6F" w:rsidRDefault="0061065D" w:rsidP="0061065D">
      <w:pPr>
        <w:rPr>
          <w:lang w:eastAsia="ar-SA"/>
        </w:rPr>
      </w:pPr>
    </w:p>
    <w:p w14:paraId="40B9535A" w14:textId="77777777" w:rsidR="0061065D" w:rsidRPr="006E1D98" w:rsidRDefault="0061065D" w:rsidP="0061065D">
      <w:pPr>
        <w:jc w:val="center"/>
        <w:rPr>
          <w:rFonts w:ascii="Times New Roman" w:hAnsi="Times New Roman"/>
          <w:b/>
          <w:i/>
        </w:rPr>
      </w:pPr>
    </w:p>
    <w:p w14:paraId="6EFA6E86" w14:textId="77777777" w:rsidR="0061065D" w:rsidRPr="006E1D98" w:rsidRDefault="0061065D" w:rsidP="0061065D">
      <w:pPr>
        <w:rPr>
          <w:rFonts w:ascii="Times New Roman" w:hAnsi="Times New Roman"/>
          <w:b/>
          <w:i/>
        </w:rPr>
      </w:pPr>
    </w:p>
    <w:p w14:paraId="186EF59B" w14:textId="77777777" w:rsidR="0061065D" w:rsidRDefault="0061065D" w:rsidP="0061065D">
      <w:pPr>
        <w:rPr>
          <w:rFonts w:ascii="Times New Roman" w:hAnsi="Times New Roman"/>
          <w:b/>
          <w:i/>
        </w:rPr>
      </w:pPr>
    </w:p>
    <w:p w14:paraId="73D0F693" w14:textId="77777777" w:rsidR="0061065D" w:rsidRDefault="0061065D" w:rsidP="0061065D">
      <w:pPr>
        <w:rPr>
          <w:rFonts w:ascii="Times New Roman" w:hAnsi="Times New Roman"/>
          <w:b/>
          <w:i/>
        </w:rPr>
      </w:pPr>
    </w:p>
    <w:p w14:paraId="3290593E" w14:textId="77777777" w:rsidR="0061065D" w:rsidRDefault="0061065D" w:rsidP="0061065D">
      <w:pPr>
        <w:rPr>
          <w:rFonts w:ascii="Times New Roman" w:hAnsi="Times New Roman"/>
          <w:b/>
          <w:i/>
        </w:rPr>
      </w:pPr>
    </w:p>
    <w:p w14:paraId="66BC7278" w14:textId="77777777" w:rsidR="0061065D" w:rsidRPr="006E1D98" w:rsidRDefault="0061065D" w:rsidP="0061065D">
      <w:pPr>
        <w:rPr>
          <w:rFonts w:ascii="Times New Roman" w:hAnsi="Times New Roman"/>
          <w:b/>
          <w:i/>
        </w:rPr>
      </w:pPr>
    </w:p>
    <w:p w14:paraId="6680425A" w14:textId="28DD106C" w:rsidR="0061065D" w:rsidRDefault="00C13817" w:rsidP="0061065D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bookmarkStart w:id="4" w:name="_GoBack"/>
      <w:bookmarkEnd w:id="4"/>
      <w:r w:rsidR="0061065D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61065D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bookmarkEnd w:id="0"/>
    <w:bookmarkEnd w:id="1"/>
    <w:p w14:paraId="2CDA3A15" w14:textId="52CDEA1E" w:rsidR="0061065D" w:rsidRDefault="0061065D" w:rsidP="0061065D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</w:rPr>
        <w:br w:type="page"/>
      </w:r>
      <w:r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4AF2F080" w14:textId="77777777" w:rsidR="0061065D" w:rsidRDefault="0061065D" w:rsidP="0061065D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558"/>
      </w:tblGrid>
      <w:tr w:rsidR="0061065D" w14:paraId="0D5079BB" w14:textId="77777777" w:rsidTr="0061065D">
        <w:tc>
          <w:tcPr>
            <w:tcW w:w="7797" w:type="dxa"/>
            <w:hideMark/>
          </w:tcPr>
          <w:p w14:paraId="6501332B" w14:textId="10DFBB08" w:rsidR="0061065D" w:rsidRDefault="0061065D" w:rsidP="00B91DE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558" w:type="dxa"/>
            <w:shd w:val="clear" w:color="auto" w:fill="FFFFFF"/>
          </w:tcPr>
          <w:p w14:paraId="7A14DC33" w14:textId="222DC274" w:rsidR="0061065D" w:rsidRPr="00725E2A" w:rsidRDefault="0072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E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065D" w14:paraId="236EF901" w14:textId="77777777" w:rsidTr="0061065D">
        <w:tc>
          <w:tcPr>
            <w:tcW w:w="7797" w:type="dxa"/>
            <w:hideMark/>
          </w:tcPr>
          <w:p w14:paraId="635AAF4F" w14:textId="77777777" w:rsidR="0061065D" w:rsidRDefault="0061065D" w:rsidP="00B91DE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558" w:type="dxa"/>
            <w:shd w:val="clear" w:color="auto" w:fill="FFFFFF"/>
          </w:tcPr>
          <w:p w14:paraId="29044244" w14:textId="03A9BFBF" w:rsidR="0061065D" w:rsidRPr="00725E2A" w:rsidRDefault="0072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E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1065D" w14:paraId="098DAB2B" w14:textId="77777777" w:rsidTr="0061065D">
        <w:tc>
          <w:tcPr>
            <w:tcW w:w="7797" w:type="dxa"/>
            <w:hideMark/>
          </w:tcPr>
          <w:p w14:paraId="73536E15" w14:textId="77777777" w:rsidR="0061065D" w:rsidRDefault="0061065D" w:rsidP="00B91DE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558" w:type="dxa"/>
            <w:shd w:val="clear" w:color="auto" w:fill="FFFFFF"/>
          </w:tcPr>
          <w:p w14:paraId="62B309D9" w14:textId="120923A9" w:rsidR="0061065D" w:rsidRPr="00725E2A" w:rsidRDefault="0072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E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1065D" w14:paraId="6C254304" w14:textId="77777777" w:rsidTr="0061065D">
        <w:tc>
          <w:tcPr>
            <w:tcW w:w="7797" w:type="dxa"/>
          </w:tcPr>
          <w:p w14:paraId="74B567FC" w14:textId="1544FC1C" w:rsidR="0061065D" w:rsidRPr="0061065D" w:rsidRDefault="0061065D" w:rsidP="0061065D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558" w:type="dxa"/>
            <w:shd w:val="clear" w:color="auto" w:fill="FFFFFF"/>
          </w:tcPr>
          <w:p w14:paraId="6E63223C" w14:textId="36D12F1C" w:rsidR="0061065D" w:rsidRPr="00725E2A" w:rsidRDefault="0072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E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0AABCEF0" w14:textId="7C2E95DD" w:rsidR="00097CDB" w:rsidRPr="00097CDB" w:rsidRDefault="0061065D" w:rsidP="00097CDB">
      <w:pPr>
        <w:pStyle w:val="a7"/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i/>
          <w:u w:val="single"/>
        </w:rPr>
        <w:br w:type="page"/>
      </w:r>
      <w:r w:rsidRPr="00097CDB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097CDB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097CDB">
        <w:rPr>
          <w:rFonts w:ascii="Times New Roman" w:hAnsi="Times New Roman"/>
          <w:b/>
          <w:sz w:val="24"/>
          <w:szCs w:val="24"/>
        </w:rPr>
        <w:t xml:space="preserve"> </w:t>
      </w:r>
    </w:p>
    <w:p w14:paraId="6C88EDF5" w14:textId="170735E8" w:rsidR="0061065D" w:rsidRPr="00097CDB" w:rsidRDefault="0061065D" w:rsidP="00097CDB">
      <w:pPr>
        <w:pStyle w:val="a7"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5C1DB36F" w14:textId="77777777" w:rsidR="0061065D" w:rsidRDefault="0061065D" w:rsidP="0061065D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«ОП.11 Психология общения»</w:t>
      </w:r>
    </w:p>
    <w:p w14:paraId="7A7984A9" w14:textId="77777777" w:rsidR="0061065D" w:rsidRDefault="0061065D" w:rsidP="00610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22E33158" w14:textId="77777777" w:rsidR="0061065D" w:rsidRDefault="0061065D" w:rsidP="00610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00E8D0D1" w14:textId="77777777" w:rsidR="0061065D" w:rsidRDefault="0061065D" w:rsidP="00610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«ОП.11 Психология общения» является обязательной частью общепрофессионального цикла примерной образовательной программы в соответствии с ФГОС СПО по </w:t>
      </w:r>
      <w:r>
        <w:rPr>
          <w:rFonts w:ascii="Times New Roman" w:hAnsi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/>
          <w:sz w:val="24"/>
          <w:szCs w:val="24"/>
        </w:rPr>
        <w:t xml:space="preserve"> 44.02.02 Преподавание в начальных классах.</w:t>
      </w:r>
    </w:p>
    <w:p w14:paraId="7E9F9F37" w14:textId="77777777" w:rsidR="0061065D" w:rsidRDefault="0061065D" w:rsidP="00610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04, ОК 05, ОК 09.</w:t>
      </w:r>
    </w:p>
    <w:p w14:paraId="4CABF126" w14:textId="77777777" w:rsidR="0061065D" w:rsidRDefault="0061065D" w:rsidP="00610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B4F2108" w14:textId="77777777" w:rsidR="0061065D" w:rsidRDefault="0061065D" w:rsidP="0061065D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25B33521" w14:textId="77777777" w:rsidR="0061065D" w:rsidRDefault="0061065D" w:rsidP="0061065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402"/>
        <w:gridCol w:w="4961"/>
      </w:tblGrid>
      <w:tr w:rsidR="0061065D" w14:paraId="2AA14066" w14:textId="77777777" w:rsidTr="0061065D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0B54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07617547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DD84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D7AF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1065D" w14:paraId="2B56AAFB" w14:textId="77777777" w:rsidTr="0061065D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4B38" w14:textId="77777777" w:rsidR="0061065D" w:rsidRDefault="0061065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  <w:p w14:paraId="62C265BA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8E39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техники и приемы эффективного общения в профессиональной деятельности;</w:t>
            </w:r>
          </w:p>
          <w:p w14:paraId="73EE11FF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использовать приемы саморегуляции поведения в процессе межличностного общения.</w:t>
            </w:r>
          </w:p>
          <w:p w14:paraId="0F35560E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18A7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взаимосвязь общения и деятельности;</w:t>
            </w:r>
          </w:p>
          <w:p w14:paraId="1F456FAC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цели, функции, виды и уровни общения;</w:t>
            </w:r>
          </w:p>
          <w:p w14:paraId="45D9EB62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роли и ролевые ожидания в общении;</w:t>
            </w:r>
          </w:p>
          <w:p w14:paraId="5427D688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виды социальных взаимодействий;</w:t>
            </w:r>
          </w:p>
          <w:p w14:paraId="175E07A2" w14:textId="77777777" w:rsidR="0061065D" w:rsidRDefault="0061065D">
            <w:pPr>
              <w:tabs>
                <w:tab w:val="left" w:pos="26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механизмы взаимопонимания в общении;</w:t>
            </w:r>
          </w:p>
          <w:p w14:paraId="0D579EBB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техники и приемы общения, правила слушания, ведения беседы, убеждения;</w:t>
            </w:r>
          </w:p>
          <w:p w14:paraId="75712D58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этические принципы общения;</w:t>
            </w:r>
          </w:p>
          <w:p w14:paraId="11E578C4" w14:textId="77777777" w:rsidR="0061065D" w:rsidRDefault="0061065D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источники, причины, виды и способы разрешения конфликтов.</w:t>
            </w:r>
          </w:p>
        </w:tc>
      </w:tr>
    </w:tbl>
    <w:p w14:paraId="36EA265E" w14:textId="77777777" w:rsidR="0061065D" w:rsidRDefault="0061065D" w:rsidP="0061065D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2A9AA571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4F6FA3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CEFDD0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8597E1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956608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BC5E3C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AF1A61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4BACA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60194A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CBB0C6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CA9D26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A988D2" w14:textId="77777777" w:rsidR="00097CDB" w:rsidRDefault="00097CDB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CEAD0E" w14:textId="4AFBBDB4" w:rsidR="0061065D" w:rsidRDefault="0061065D" w:rsidP="0061065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6D1C1CF" w14:textId="77777777" w:rsidR="0061065D" w:rsidRDefault="0061065D" w:rsidP="0061065D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61065D" w14:paraId="12B01402" w14:textId="77777777" w:rsidTr="0061065D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5063A" w14:textId="77777777" w:rsidR="0061065D" w:rsidRDefault="0061065D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CCBB7" w14:textId="77777777" w:rsidR="0061065D" w:rsidRDefault="0061065D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61065D" w14:paraId="670F37D5" w14:textId="77777777" w:rsidTr="0061065D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C5331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036B2" w14:textId="3542D5D6" w:rsidR="0061065D" w:rsidRDefault="0061065D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  <w:r w:rsidR="00097CDB">
              <w:rPr>
                <w:rFonts w:ascii="Times New Roman" w:hAnsi="Times New Roman"/>
                <w:iCs/>
              </w:rPr>
              <w:t>2</w:t>
            </w:r>
          </w:p>
        </w:tc>
      </w:tr>
      <w:tr w:rsidR="0061065D" w14:paraId="117FF854" w14:textId="77777777" w:rsidTr="0061065D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DD93E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40AD2" w14:textId="527F8880" w:rsidR="0061065D" w:rsidRDefault="00097CDB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61065D" w14:paraId="738DC1A9" w14:textId="77777777" w:rsidTr="0061065D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6606A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61065D" w14:paraId="1C2F2014" w14:textId="77777777" w:rsidTr="0061065D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B53AD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5E141" w14:textId="681A2716" w:rsidR="0061065D" w:rsidRDefault="00097CDB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61065D" w14:paraId="67518421" w14:textId="77777777" w:rsidTr="0061065D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E7236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05E62" w14:textId="27957967" w:rsidR="0061065D" w:rsidRDefault="00097CDB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61065D" w14:paraId="1FABDB9C" w14:textId="77777777" w:rsidTr="0061065D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6DE79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1A4CB" w14:textId="77777777" w:rsidR="0061065D" w:rsidRDefault="0061065D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61065D" w14:paraId="6E342101" w14:textId="77777777" w:rsidTr="0061065D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4BDAD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D4CB1" w14:textId="75FCCE11" w:rsidR="0061065D" w:rsidRDefault="00097CDB" w:rsidP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экзамен</w:t>
            </w:r>
          </w:p>
        </w:tc>
      </w:tr>
    </w:tbl>
    <w:p w14:paraId="60E30332" w14:textId="77777777" w:rsidR="0061065D" w:rsidRDefault="0061065D" w:rsidP="0061065D">
      <w:pPr>
        <w:spacing w:after="0"/>
        <w:rPr>
          <w:rFonts w:ascii="Times New Roman" w:hAnsi="Times New Roman"/>
          <w:b/>
          <w:i/>
        </w:rPr>
        <w:sectPr w:rsidR="0061065D" w:rsidSect="00100B76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7FFE7B4A" w14:textId="77777777" w:rsidR="0061065D" w:rsidRDefault="0061065D" w:rsidP="0061065D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7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8221"/>
        <w:gridCol w:w="2287"/>
        <w:gridCol w:w="2240"/>
      </w:tblGrid>
      <w:tr w:rsidR="0061065D" w14:paraId="5136F1FE" w14:textId="77777777" w:rsidTr="0061065D">
        <w:trPr>
          <w:trHeight w:val="2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B5D3" w14:textId="77777777" w:rsidR="0061065D" w:rsidRDefault="0061065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47E1" w14:textId="77777777" w:rsidR="0061065D" w:rsidRDefault="0061065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и формы организации деятельности обучающихся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4F9D" w14:textId="77777777" w:rsidR="0061065D" w:rsidRDefault="006106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bCs/>
              </w:rPr>
              <w:br/>
              <w:t>в том числе в форме практической подготовки, акад. ч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21D0" w14:textId="77777777" w:rsidR="0061065D" w:rsidRDefault="0061065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61065D" w14:paraId="4C9395D9" w14:textId="77777777" w:rsidTr="0061065D">
        <w:trPr>
          <w:trHeight w:val="371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776A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E4B1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2334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77FB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61065D" w14:paraId="290CBCDB" w14:textId="77777777" w:rsidTr="0061065D">
        <w:trPr>
          <w:trHeight w:val="361"/>
        </w:trPr>
        <w:tc>
          <w:tcPr>
            <w:tcW w:w="3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927A" w14:textId="77777777" w:rsidR="0061065D" w:rsidRDefault="0061065D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Основы психологии общения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3AB1" w14:textId="45F2BA30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44</w:t>
            </w:r>
            <w:r w:rsidR="0061065D">
              <w:rPr>
                <w:rFonts w:ascii="Times New Roman" w:hAnsi="Times New Roman"/>
                <w:b/>
                <w:bCs/>
                <w:iCs/>
                <w:lang w:val="en-US"/>
              </w:rPr>
              <w:t>/</w:t>
            </w:r>
            <w:r w:rsidR="0061065D">
              <w:rPr>
                <w:rFonts w:ascii="Times New Roman" w:hAnsi="Times New Roman"/>
                <w:b/>
                <w:bCs/>
                <w:iCs/>
              </w:rPr>
              <w:t>12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997A" w14:textId="77777777" w:rsidR="0061065D" w:rsidRDefault="0061065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1065D" w14:paraId="615B26DB" w14:textId="77777777" w:rsidTr="0061065D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E7BC" w14:textId="77777777" w:rsidR="0061065D" w:rsidRDefault="0061065D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  <w:r>
              <w:rPr>
                <w:rFonts w:ascii="Times New Roman" w:hAnsi="Times New Roman"/>
                <w:bCs/>
              </w:rPr>
              <w:t>Введение в психологию общения</w:t>
            </w:r>
          </w:p>
          <w:p w14:paraId="258810C2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A6CF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4638" w14:textId="44218678" w:rsidR="0061065D" w:rsidRDefault="00097CD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12</w:t>
            </w:r>
            <w:r w:rsidR="0061065D">
              <w:rPr>
                <w:rFonts w:ascii="Times New Roman" w:hAnsi="Times New Roman"/>
                <w:b/>
                <w:iCs/>
              </w:rPr>
              <w:t>/2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7EEE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</w:tc>
      </w:tr>
      <w:tr w:rsidR="0061065D" w14:paraId="538C77C1" w14:textId="77777777" w:rsidTr="0061065D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9AD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160C" w14:textId="77777777" w:rsidR="0061065D" w:rsidRDefault="0061065D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Cs/>
              </w:rPr>
              <w:t>Общение в системе межличностных и общественных отношений.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A732" w14:textId="2BCE7265" w:rsidR="0061065D" w:rsidRDefault="00097CD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107E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3CDB3F25" w14:textId="77777777" w:rsidTr="0061065D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19FA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771E" w14:textId="77777777" w:rsidR="0061065D" w:rsidRDefault="0061065D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  <w:r>
              <w:rPr>
                <w:rFonts w:ascii="Times New Roman" w:hAnsi="Times New Roman"/>
                <w:bCs/>
              </w:rPr>
              <w:t>Подходы к определению понятия «общение». Характеристика общения.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97EF" w14:textId="75632A33" w:rsidR="0061065D" w:rsidRDefault="00097CD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841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1C8049FA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51B9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F388" w14:textId="77777777" w:rsidR="0061065D" w:rsidRDefault="0061065D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  <w:r>
              <w:rPr>
                <w:rFonts w:ascii="Times New Roman" w:hAnsi="Times New Roman"/>
                <w:bCs/>
              </w:rPr>
              <w:t>Виды, функции, модели общения. Характеристика общения.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93A1" w14:textId="77777777" w:rsidR="0061065D" w:rsidRDefault="0061065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5E8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539B6722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ADF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0A9B" w14:textId="77777777" w:rsidR="0061065D" w:rsidRDefault="0061065D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D983" w14:textId="39B8DBDA" w:rsidR="0061065D" w:rsidRDefault="00097CD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700C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4B694713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56FA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55D35" w14:textId="77777777" w:rsidR="0061065D" w:rsidRDefault="0061065D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1. Письменная работа «Стили общения»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906C" w14:textId="6D33EE6C" w:rsidR="0061065D" w:rsidRDefault="00097CD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54BA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58C8A224" w14:textId="77777777" w:rsidTr="0061065D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8623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1.2. </w:t>
            </w:r>
            <w:r>
              <w:rPr>
                <w:rFonts w:ascii="Times New Roman" w:hAnsi="Times New Roman"/>
                <w:bCs/>
              </w:rPr>
              <w:t>Коммуникативная сторона общения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A536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E0CF" w14:textId="131DF7C2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61065D">
              <w:rPr>
                <w:rFonts w:ascii="Times New Roman" w:hAnsi="Times New Roman"/>
                <w:b/>
                <w:bCs/>
              </w:rPr>
              <w:t>/4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3706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</w:tc>
      </w:tr>
      <w:tr w:rsidR="0061065D" w14:paraId="764FFFC4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2B6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C119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 </w:t>
            </w:r>
            <w:r>
              <w:rPr>
                <w:rFonts w:ascii="Times New Roman" w:hAnsi="Times New Roman"/>
                <w:bCs/>
              </w:rPr>
              <w:t>Психотехнические игры и упражнения: вербальная и невербальная коммуникация.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Виды слушания собеседника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C760" w14:textId="3EB0E7B5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B247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55267DEC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085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3762" w14:textId="77777777" w:rsidR="0061065D" w:rsidRDefault="0061065D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A5B6" w14:textId="1D4CF013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FB6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43FFC1F0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99DBB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D4FE" w14:textId="77777777" w:rsidR="0061065D" w:rsidRDefault="0061065D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2.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Упражнения: способы построения «Я-высказываний», получение обратной связи.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E7BF" w14:textId="1BA1A857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4B3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74741E30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E8EE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7DD02" w14:textId="77777777" w:rsidR="0061065D" w:rsidRDefault="0061065D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Практическое занятие 3.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Самодиагностика: «Уровень владения невербальными компонентами в процессе делового общения», «Определение уровня коммуникативной толерантности» по методике </w:t>
            </w:r>
            <w:proofErr w:type="spellStart"/>
            <w:r>
              <w:rPr>
                <w:rFonts w:ascii="Times New Roman" w:hAnsi="Times New Roman"/>
              </w:rPr>
              <w:t>В.В.Бойко</w:t>
            </w:r>
            <w:proofErr w:type="spellEnd"/>
            <w:r>
              <w:rPr>
                <w:rFonts w:ascii="Times New Roman" w:hAnsi="Times New Roman"/>
              </w:rPr>
              <w:t>, «Речевые барьеры при общении». Анализ самодиагностики.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7ACE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0C0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78BB35DC" w14:textId="77777777" w:rsidTr="00097CDB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19B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3CB3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4.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Модель коммуникативного процесса. Особенности коммуникации.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A574" w14:textId="297ABC25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018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065D" w14:paraId="0F775361" w14:textId="77777777" w:rsidTr="0061065D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445D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1.3. </w:t>
            </w:r>
            <w:r>
              <w:rPr>
                <w:rFonts w:ascii="Times New Roman" w:hAnsi="Times New Roman"/>
                <w:bCs/>
              </w:rPr>
              <w:t>Перцептивная сторона общения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7EF9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F278" w14:textId="6C421855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="0061065D">
              <w:rPr>
                <w:rFonts w:ascii="Times New Roman" w:hAnsi="Times New Roman"/>
                <w:b/>
                <w:bCs/>
              </w:rPr>
              <w:t>/4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C188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</w:tc>
      </w:tr>
      <w:tr w:rsidR="0061065D" w14:paraId="6B81EE68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62F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7673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Понятие социальной перцепции. Место социальной перцепции в общении.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CFA7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042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65FF1A51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0C5B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AF393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  <w:r>
              <w:rPr>
                <w:rFonts w:ascii="Times New Roman" w:hAnsi="Times New Roman"/>
                <w:bCs/>
              </w:rPr>
              <w:t>Виды социального восприятия. Психологические механизмы восприятия.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1342" w14:textId="4854BE07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C867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41F4B727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7BDB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3FA5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  <w:r>
              <w:rPr>
                <w:rFonts w:ascii="Times New Roman" w:hAnsi="Times New Roman"/>
                <w:bCs/>
              </w:rPr>
              <w:t>Атрибуция как базовый механизм межличностного познания. Понятие аттракции.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9AE5" w14:textId="1BC7EC7E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2A1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6FA73BCE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1900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F9EE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ECA4" w14:textId="178F218A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0681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23EEF5F7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4FD5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A447" w14:textId="77777777" w:rsidR="0061065D" w:rsidRDefault="0061065D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5. Самопрезентация. Основные стратегии самопрезентации.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020B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606B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7DF37ADE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B968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98DB" w14:textId="77777777" w:rsidR="0061065D" w:rsidRDefault="0061065D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6. Составление психологического автопортрета личности.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EDBD" w14:textId="36624195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3FE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5122D387" w14:textId="77777777" w:rsidTr="0061065D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9894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1.4. </w:t>
            </w:r>
            <w:r>
              <w:rPr>
                <w:rFonts w:ascii="Times New Roman" w:hAnsi="Times New Roman"/>
                <w:bCs/>
              </w:rPr>
              <w:t>Интерактивная сторона общения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2370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1F9C" w14:textId="0A6565AD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61065D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712F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</w:tc>
      </w:tr>
      <w:tr w:rsidR="0061065D" w14:paraId="0F14F02E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D41F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84FA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Типы взаимодействия: кооперация и конкуренция.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Стратегии поведения во взаимодействии.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Теории межличностного взаимодействия. Основные регуляторы взаимодействия: внушение и убеждение.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2AE3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058E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2CE298B9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D527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F4BD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B9A6" w14:textId="41B560B6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D79E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320EA23B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C043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6FA7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7. Письменная работа «Взаимодействие в малых группах. Виды малых групп. Роль и статус. Ролевые ожидания».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450B" w14:textId="76121B08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75B6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62DC56BB" w14:textId="77777777" w:rsidTr="0061065D">
        <w:trPr>
          <w:trHeight w:val="20"/>
        </w:trPr>
        <w:tc>
          <w:tcPr>
            <w:tcW w:w="3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8679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Педагогическое общение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D661" w14:textId="40D2CB25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97CDB">
              <w:rPr>
                <w:rFonts w:ascii="Times New Roman" w:hAnsi="Times New Roman"/>
                <w:b/>
                <w:bCs/>
              </w:rPr>
              <w:t>1</w:t>
            </w:r>
            <w:r w:rsidR="00097CDB" w:rsidRPr="00097CDB">
              <w:rPr>
                <w:rFonts w:ascii="Times New Roman" w:hAnsi="Times New Roman"/>
                <w:b/>
                <w:bCs/>
              </w:rPr>
              <w:t>8</w:t>
            </w:r>
            <w:r w:rsidRPr="00097CDB">
              <w:rPr>
                <w:rFonts w:ascii="Times New Roman" w:hAnsi="Times New Roman"/>
                <w:b/>
                <w:bCs/>
                <w:lang w:val="en-US"/>
              </w:rPr>
              <w:t>/</w:t>
            </w:r>
            <w:r w:rsidRPr="00097CD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1BFC" w14:textId="77777777" w:rsidR="0061065D" w:rsidRDefault="0061065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</w:tc>
      </w:tr>
      <w:tr w:rsidR="0061065D" w14:paraId="2E940872" w14:textId="77777777" w:rsidTr="0061065D">
        <w:trPr>
          <w:trHeight w:val="2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2903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2.1. </w:t>
            </w:r>
            <w:r>
              <w:rPr>
                <w:rFonts w:ascii="Times New Roman" w:hAnsi="Times New Roman"/>
                <w:bCs/>
              </w:rPr>
              <w:t>Культура педагогического общения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3335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26EF" w14:textId="6CE61F22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61065D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7EE3" w14:textId="77777777" w:rsidR="0061065D" w:rsidRDefault="0061065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  <w:p w14:paraId="55DD8715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28EBE017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D2C3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320C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Характеристика педагогического общения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Понятие культуры педагогического общения.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Этика педагогического общения. Педагогический такт.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BA78" w14:textId="7DAC11E7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7957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4928210A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1E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D93B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A95" w14:textId="36EE2E7F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9148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7FD4F0F4" w14:textId="77777777" w:rsidTr="0061065D">
        <w:trPr>
          <w:trHeight w:val="6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6B1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AE10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8.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Разработка этических норм своей будущей профессиональной деятельности.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86D0" w14:textId="11A4AAA2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9BBA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53451186" w14:textId="77777777" w:rsidTr="0061065D">
        <w:trPr>
          <w:trHeight w:val="384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BE4C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2.2. </w:t>
            </w:r>
            <w:r>
              <w:rPr>
                <w:rFonts w:ascii="Times New Roman" w:hAnsi="Times New Roman"/>
                <w:bCs/>
              </w:rPr>
              <w:t>Особенности педагогического общения с детьми младшего школьного возраста.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349C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3E0F" w14:textId="090674F7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  <w:r w:rsidR="0061065D">
              <w:rPr>
                <w:rFonts w:ascii="Times New Roman" w:hAnsi="Times New Roman"/>
                <w:b/>
                <w:bCs/>
              </w:rPr>
              <w:t>/4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82D1" w14:textId="77777777" w:rsidR="0061065D" w:rsidRDefault="0061065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04, ОК 05, ОК 09, ПК 1.1</w:t>
            </w:r>
          </w:p>
          <w:p w14:paraId="06645CB4" w14:textId="77777777" w:rsidR="0061065D" w:rsidRDefault="0061065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405565B2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1AFF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6FE4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Развитие общения у детей младшего школьного возраста. Формы общения со взрослыми и со сверстниками.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7411" w14:textId="7E6FFAED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7BC7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0EBD254B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46CA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8727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BFDB" w14:textId="1E52EB05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027C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469EF7A6" w14:textId="77777777" w:rsidTr="0061065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459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635A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9. Упражнения/решение ситуативных задач «Особенности общения в младшем школьном возрасте».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564E" w14:textId="2CFF0B55" w:rsidR="0061065D" w:rsidRDefault="00097CD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A34F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6E8CBCB2" w14:textId="77777777" w:rsidTr="0061065D">
        <w:tc>
          <w:tcPr>
            <w:tcW w:w="3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6F00" w14:textId="77777777" w:rsidR="0061065D" w:rsidRDefault="0061065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28B8" w14:textId="7245872E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экзамен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ECE3" w14:textId="77777777" w:rsidR="0061065D" w:rsidRDefault="0061065D">
            <w:pPr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61065D" w14:paraId="0B34DB0C" w14:textId="77777777" w:rsidTr="0061065D">
        <w:trPr>
          <w:trHeight w:val="20"/>
        </w:trPr>
        <w:tc>
          <w:tcPr>
            <w:tcW w:w="3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D8CD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E5BF" w14:textId="6B41D34D" w:rsidR="0061065D" w:rsidRDefault="00097CD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62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FD8" w14:textId="77777777" w:rsidR="0061065D" w:rsidRDefault="0061065D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05C40C4B" w14:textId="77777777" w:rsidR="0061065D" w:rsidRDefault="0061065D" w:rsidP="0061065D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  <w:lang w:val="x-none" w:eastAsia="x-none"/>
        </w:rPr>
      </w:pPr>
    </w:p>
    <w:p w14:paraId="4D183DD0" w14:textId="77777777" w:rsidR="0061065D" w:rsidRDefault="0061065D" w:rsidP="0061065D">
      <w:pPr>
        <w:spacing w:after="0"/>
        <w:rPr>
          <w:rFonts w:ascii="Times New Roman" w:hAnsi="Times New Roman"/>
          <w:b/>
          <w:bCs/>
        </w:rPr>
        <w:sectPr w:rsidR="0061065D">
          <w:pgSz w:w="16838" w:h="11906" w:orient="landscape"/>
          <w:pgMar w:top="851" w:right="284" w:bottom="1701" w:left="1134" w:header="709" w:footer="709" w:gutter="0"/>
          <w:cols w:space="720"/>
        </w:sectPr>
      </w:pPr>
    </w:p>
    <w:p w14:paraId="3608209E" w14:textId="77777777" w:rsidR="0061065D" w:rsidRDefault="0061065D" w:rsidP="0061065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70D80EE2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BBFEADD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«Педагогики и психологии»</w:t>
      </w:r>
      <w:r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i/>
          <w:sz w:val="24"/>
          <w:szCs w:val="24"/>
          <w:vertAlign w:val="superscript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оснащенный о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 в соответствии </w:t>
      </w:r>
      <w:r>
        <w:rPr>
          <w:rFonts w:ascii="Times New Roman" w:hAnsi="Times New Roman"/>
          <w:bCs/>
          <w:sz w:val="24"/>
          <w:szCs w:val="24"/>
          <w:lang w:eastAsia="en-US"/>
        </w:rPr>
        <w:br/>
        <w:t xml:space="preserve">с п. 6.1.2.1 примерной образовательной программы. </w:t>
      </w:r>
    </w:p>
    <w:p w14:paraId="7CA1F660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cyan"/>
        </w:rPr>
      </w:pPr>
    </w:p>
    <w:p w14:paraId="6C75B5C3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7ACAE176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Корягина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Н. А.  Психология </w:t>
      </w:r>
      <w:proofErr w:type="gramStart"/>
      <w:r>
        <w:rPr>
          <w:rFonts w:ascii="Times New Roman" w:hAnsi="Times New Roman"/>
          <w:sz w:val="24"/>
          <w:szCs w:val="24"/>
        </w:rPr>
        <w:t>общения 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А. </w:t>
      </w:r>
      <w:proofErr w:type="spellStart"/>
      <w:r>
        <w:rPr>
          <w:rFonts w:ascii="Times New Roman" w:hAnsi="Times New Roman"/>
          <w:sz w:val="24"/>
          <w:szCs w:val="24"/>
        </w:rPr>
        <w:t>Корягина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Н. В. Антонова, С. В. Овсянникова. — </w:t>
      </w:r>
      <w:proofErr w:type="gramStart"/>
      <w:r>
        <w:rPr>
          <w:rFonts w:ascii="Times New Roman" w:hAnsi="Times New Roman"/>
          <w:sz w:val="24"/>
          <w:szCs w:val="24"/>
        </w:rPr>
        <w:t>Москва 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2022. — 437 с. — (Профессиональное образование). — ISBN 978-5-534-00962-0. —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https://urait.ru/bcode/489728 (дата обращения: 12.08.2022).</w:t>
      </w:r>
    </w:p>
    <w:p w14:paraId="54387429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Леонов, Н. И.  Психология </w:t>
      </w:r>
      <w:proofErr w:type="gramStart"/>
      <w:r>
        <w:rPr>
          <w:rFonts w:ascii="Times New Roman" w:hAnsi="Times New Roman"/>
          <w:sz w:val="24"/>
          <w:szCs w:val="24"/>
        </w:rPr>
        <w:t>общения 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Н. И. Леонов. — 4-е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>
        <w:rPr>
          <w:rFonts w:ascii="Times New Roman" w:hAnsi="Times New Roman"/>
          <w:sz w:val="24"/>
          <w:szCs w:val="24"/>
        </w:rPr>
        <w:t>Москва 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2022. — 193 с. — (Профессиональное образование). — ISBN 978-5-534-10454-7. —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https://urait.ru/bcode/494394 (дата обращения: 12.08.2022).</w:t>
      </w:r>
    </w:p>
    <w:p w14:paraId="14CD3252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Панфилова А.П. Психология общения (для педагогических специальностей): учебник для учреждений СПО. – 9-е изд., стер. – Москва: Издательский центр «Академия», 2023. – 368 с. </w:t>
      </w:r>
    </w:p>
    <w:p w14:paraId="1F103D12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Панфилова А. П. Психология </w:t>
      </w:r>
      <w:proofErr w:type="gramStart"/>
      <w:r>
        <w:rPr>
          <w:rFonts w:ascii="Times New Roman" w:hAnsi="Times New Roman"/>
          <w:sz w:val="24"/>
          <w:szCs w:val="24"/>
        </w:rPr>
        <w:t>общения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А. П. Панфилова.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Издательский центр «Академия», 2021.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https://academia-moscow.ru/catalogue/4831/525816/ (дата обращения: 24.03.2023). – Режим доступа: платный.</w:t>
      </w:r>
    </w:p>
    <w:p w14:paraId="4D03A7BE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5. .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Психология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И. В. Дубровина, Е. Е. Данилова, А. М. Прихожан, А. Д. Андреева.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14:paraId="2046F373" w14:textId="77777777" w:rsidR="0061065D" w:rsidRDefault="0061065D" w:rsidP="006106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Сковородкина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И.З. Педагогика: электронный учебно-методический комплекс / И.З. </w:t>
      </w:r>
      <w:proofErr w:type="spellStart"/>
      <w:r>
        <w:rPr>
          <w:rFonts w:ascii="Times New Roman" w:hAnsi="Times New Roman"/>
          <w:sz w:val="24"/>
          <w:szCs w:val="24"/>
        </w:rPr>
        <w:t>Сковородкина</w:t>
      </w:r>
      <w:proofErr w:type="spellEnd"/>
      <w:r>
        <w:rPr>
          <w:rFonts w:ascii="Times New Roman" w:hAnsi="Times New Roman"/>
          <w:sz w:val="24"/>
          <w:szCs w:val="24"/>
        </w:rPr>
        <w:t xml:space="preserve">, С.А. Герасимов.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>
        <w:rPr>
          <w:rFonts w:ascii="Times New Roman" w:hAnsi="Times New Roman"/>
          <w:sz w:val="24"/>
          <w:szCs w:val="24"/>
        </w:rPr>
        <w:t>Текст :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14:paraId="5CF64AEF" w14:textId="77777777" w:rsidR="0061065D" w:rsidRDefault="0061065D" w:rsidP="0061065D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  <w:highlight w:val="cyan"/>
        </w:rPr>
      </w:pPr>
    </w:p>
    <w:p w14:paraId="6FA58997" w14:textId="77777777" w:rsidR="0061065D" w:rsidRDefault="0061065D" w:rsidP="0061065D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3.2.2. Дополнительные источники</w:t>
      </w:r>
    </w:p>
    <w:p w14:paraId="3C9C4CBC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Львова, А. С.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Культура речи и деловое общение педагога: учебное пособие для среднего профессионального образования / А. С. Львова. — 2-е изд.,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доп. — Москва: Издательство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2021. — 185 с. — (Профессиональное образование). — ISBN 978-5-534-11542-0.</w:t>
      </w:r>
    </w:p>
    <w:p w14:paraId="53388AE8" w14:textId="77777777" w:rsidR="0061065D" w:rsidRDefault="0061065D" w:rsidP="0061065D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2. Белкина, В. Н.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Детская психология. Взаимодействие со сверстниками: учебное пособие для среднего профессионального образования / В. Н. Белкина. — 2-е изд.,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доп. — Москва: Издательство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2021. — 170 с. — (Профессиональное образование). — ISBN 978-5-534-09928-7.</w:t>
      </w:r>
    </w:p>
    <w:p w14:paraId="3B35D27A" w14:textId="77777777" w:rsidR="0061065D" w:rsidRDefault="0061065D" w:rsidP="0061065D">
      <w:pPr>
        <w:rPr>
          <w:rFonts w:ascii="Times New Roman" w:hAnsi="Times New Roman"/>
          <w:b/>
          <w:i/>
          <w:sz w:val="24"/>
          <w:szCs w:val="24"/>
        </w:rPr>
      </w:pPr>
    </w:p>
    <w:p w14:paraId="4D581BF3" w14:textId="77777777" w:rsidR="00097CDB" w:rsidRDefault="00097CDB" w:rsidP="0061065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EE57C2" w14:textId="77777777" w:rsidR="00097CDB" w:rsidRDefault="00097CDB" w:rsidP="0061065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D87740" w14:textId="07A97689" w:rsidR="0061065D" w:rsidRDefault="0061065D" w:rsidP="006106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D639F6C" w14:textId="77777777" w:rsidR="0061065D" w:rsidRDefault="0061065D" w:rsidP="006106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71E7F5E1" w14:textId="77777777" w:rsidR="0061065D" w:rsidRDefault="0061065D" w:rsidP="0061065D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3649"/>
        <w:gridCol w:w="2987"/>
      </w:tblGrid>
      <w:tr w:rsidR="0061065D" w14:paraId="19B89913" w14:textId="77777777" w:rsidTr="0061065D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BE7C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7DBA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2AF3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61065D" w14:paraId="0DA4B78D" w14:textId="77777777" w:rsidTr="0061065D">
        <w:trPr>
          <w:trHeight w:val="477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3DD9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A6C4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8D7D" w14:textId="77777777" w:rsidR="0061065D" w:rsidRDefault="006106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1065D" w14:paraId="3F57C519" w14:textId="77777777" w:rsidTr="0061065D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461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применять техники и приемы эффективного общения в профессиональной деятельности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6840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Владение техниками и приемами эффективного общения в профессиональной деятельности;</w:t>
            </w:r>
          </w:p>
          <w:p w14:paraId="72F45569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выполненного задания предъявляемым требованиям 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9F26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результатов </w:t>
            </w:r>
            <w:r>
              <w:rPr>
                <w:rFonts w:ascii="Times New Roman" w:hAnsi="Times New Roman"/>
              </w:rPr>
              <w:br/>
              <w:t>выполнения упражнений</w:t>
            </w:r>
          </w:p>
          <w:p w14:paraId="484F2DFA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результатов </w:t>
            </w:r>
            <w:r>
              <w:rPr>
                <w:rFonts w:ascii="Times New Roman" w:hAnsi="Times New Roman"/>
              </w:rPr>
              <w:br/>
              <w:t>самодиагностики</w:t>
            </w:r>
          </w:p>
          <w:p w14:paraId="20A39A00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61065D" w14:paraId="266C1258" w14:textId="77777777" w:rsidTr="0061065D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146B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приемы саморегуляции поведения в процессе межличностного общения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1985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Владение приемами саморегуляции поведения в процессе межличностного общения</w:t>
            </w:r>
          </w:p>
          <w:p w14:paraId="1784FC8E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выполненного задания предъявляемым требованиям </w:t>
            </w:r>
          </w:p>
          <w:p w14:paraId="63D9830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0978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065D" w14:paraId="1EBDB078" w14:textId="77777777" w:rsidTr="0061065D">
        <w:trPr>
          <w:trHeight w:val="449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73F7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94D6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A1DF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065D" w14:paraId="409C42E7" w14:textId="77777777" w:rsidTr="0061065D">
        <w:trPr>
          <w:trHeight w:val="559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7B7DE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взаимосвязь общения и деятельности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BC68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взаимосвязи общения и деятельности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A5E4" w14:textId="77777777" w:rsidR="0061065D" w:rsidRDefault="0061065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Оценка ответов </w:t>
            </w:r>
            <w:r>
              <w:rPr>
                <w:rFonts w:ascii="Times New Roman" w:hAnsi="Times New Roman"/>
                <w:bCs/>
              </w:rPr>
              <w:br/>
              <w:t xml:space="preserve">в устной/письменной </w:t>
            </w:r>
            <w:r>
              <w:rPr>
                <w:rFonts w:ascii="Times New Roman" w:hAnsi="Times New Roman"/>
                <w:bCs/>
              </w:rPr>
              <w:br/>
              <w:t>форме</w:t>
            </w:r>
          </w:p>
          <w:p w14:paraId="28BDF9F1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Наблюдение и экспертная оценка обучающихся </w:t>
            </w:r>
            <w:r>
              <w:rPr>
                <w:rFonts w:ascii="Times New Roman" w:hAnsi="Times New Roman"/>
                <w:bCs/>
              </w:rPr>
              <w:br/>
              <w:t>на практических занятиях</w:t>
            </w:r>
          </w:p>
          <w:p w14:paraId="1B2A4B6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61065D" w14:paraId="4B70BEC0" w14:textId="77777777" w:rsidTr="0061065D">
        <w:trPr>
          <w:trHeight w:val="527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7B7F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цели, функции, виды и уровни общения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A056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Знание целей, функций, видов и уровней общения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DDFC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37B53053" w14:textId="77777777" w:rsidTr="0061065D">
        <w:trPr>
          <w:trHeight w:val="507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9A0D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роли и ролевые ожидания в общении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B771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ролей и ролевых ожиданий в общении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5845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5FE355A2" w14:textId="77777777" w:rsidTr="0061065D">
        <w:trPr>
          <w:trHeight w:val="27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B126" w14:textId="77777777" w:rsidR="0061065D" w:rsidRDefault="0061065D">
            <w:pPr>
              <w:tabs>
                <w:tab w:val="left" w:pos="26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социальных взаимодействий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E636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видов социальных взаимодействий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4C34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0E121C52" w14:textId="77777777" w:rsidTr="0061065D">
        <w:trPr>
          <w:trHeight w:val="45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1386" w14:textId="77777777" w:rsidR="0061065D" w:rsidRDefault="0061065D">
            <w:pPr>
              <w:tabs>
                <w:tab w:val="left" w:pos="26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механизмы взаимопонимания в общении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D632" w14:textId="77777777" w:rsidR="0061065D" w:rsidRDefault="006106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механизмов взаимопонимания в общении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FFD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346E541B" w14:textId="77777777" w:rsidTr="0061065D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212C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техники и приемы общения, правила слушания, ведения беседы, убеждения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7557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техник и приемов общения, правил слушания, ведения беседы, убеждения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7B12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082C6FA9" w14:textId="77777777" w:rsidTr="0061065D">
        <w:trPr>
          <w:trHeight w:val="517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5F3D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этические принципы общения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48F4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эстетических принципов общения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8F69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1065D" w14:paraId="34F12DB6" w14:textId="77777777" w:rsidTr="0061065D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68EF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источники, причины, виды и способы разрешения конфликтов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57B1" w14:textId="77777777" w:rsidR="0061065D" w:rsidRDefault="0061065D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источников, причин, видов и способов разрешения конфликтов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E3FD" w14:textId="77777777" w:rsidR="0061065D" w:rsidRDefault="0061065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23737FED" w14:textId="77777777" w:rsidR="0061065D" w:rsidRDefault="0061065D" w:rsidP="0061065D">
      <w:pPr>
        <w:spacing w:after="0"/>
        <w:jc w:val="both"/>
        <w:rPr>
          <w:rFonts w:ascii="Times New Roman" w:hAnsi="Times New Roman"/>
          <w:b/>
        </w:rPr>
      </w:pPr>
    </w:p>
    <w:p w14:paraId="20FF74A7" w14:textId="77777777" w:rsidR="0061065D" w:rsidRDefault="0061065D" w:rsidP="0061065D">
      <w:pPr>
        <w:spacing w:after="0"/>
        <w:jc w:val="both"/>
        <w:rPr>
          <w:rFonts w:ascii="Times New Roman" w:hAnsi="Times New Roman"/>
          <w:b/>
        </w:rPr>
      </w:pPr>
    </w:p>
    <w:p w14:paraId="032ADE13" w14:textId="77777777" w:rsidR="0061065D" w:rsidRDefault="0061065D" w:rsidP="0061065D">
      <w:pPr>
        <w:spacing w:after="0"/>
        <w:jc w:val="both"/>
        <w:rPr>
          <w:rFonts w:ascii="Times New Roman" w:hAnsi="Times New Roman"/>
          <w:b/>
        </w:rPr>
      </w:pPr>
    </w:p>
    <w:p w14:paraId="1E96233F" w14:textId="77777777" w:rsidR="0061065D" w:rsidRDefault="0061065D" w:rsidP="0061065D">
      <w:pPr>
        <w:jc w:val="both"/>
        <w:rPr>
          <w:rFonts w:ascii="Times New Roman" w:hAnsi="Times New Roman"/>
          <w:bCs/>
        </w:rPr>
      </w:pPr>
    </w:p>
    <w:p w14:paraId="48E338EE" w14:textId="77777777" w:rsidR="009B64ED" w:rsidRDefault="002A1356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A8667" w14:textId="77777777" w:rsidR="002A1356" w:rsidRDefault="002A1356" w:rsidP="0061065D">
      <w:pPr>
        <w:spacing w:after="0" w:line="240" w:lineRule="auto"/>
      </w:pPr>
      <w:r>
        <w:separator/>
      </w:r>
    </w:p>
  </w:endnote>
  <w:endnote w:type="continuationSeparator" w:id="0">
    <w:p w14:paraId="1A12F55D" w14:textId="77777777" w:rsidR="002A1356" w:rsidRDefault="002A1356" w:rsidP="0061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6193395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586AA694" w14:textId="2BD5FC96" w:rsidR="0061065D" w:rsidRPr="0061065D" w:rsidRDefault="0061065D">
        <w:pPr>
          <w:pStyle w:val="a5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61065D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61065D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61065D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C13817">
          <w:rPr>
            <w:rFonts w:ascii="Times New Roman" w:hAnsi="Times New Roman"/>
            <w:b/>
            <w:bCs/>
            <w:noProof/>
            <w:sz w:val="24"/>
            <w:szCs w:val="24"/>
          </w:rPr>
          <w:t>8</w:t>
        </w:r>
        <w:r w:rsidRPr="0061065D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71F2ED46" w14:textId="77777777" w:rsidR="0061065D" w:rsidRPr="0061065D" w:rsidRDefault="0061065D">
    <w:pPr>
      <w:pStyle w:val="a5"/>
      <w:rPr>
        <w:rFonts w:ascii="Times New Roman" w:hAnsi="Times New Roman"/>
        <w:b/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A3217" w14:textId="77777777" w:rsidR="002A1356" w:rsidRDefault="002A1356" w:rsidP="0061065D">
      <w:pPr>
        <w:spacing w:after="0" w:line="240" w:lineRule="auto"/>
      </w:pPr>
      <w:r>
        <w:separator/>
      </w:r>
    </w:p>
  </w:footnote>
  <w:footnote w:type="continuationSeparator" w:id="0">
    <w:p w14:paraId="01661830" w14:textId="77777777" w:rsidR="002A1356" w:rsidRDefault="002A1356" w:rsidP="00610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86401"/>
    <w:multiLevelType w:val="hybridMultilevel"/>
    <w:tmpl w:val="4992F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2353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5D"/>
    <w:rsid w:val="00097CDB"/>
    <w:rsid w:val="00100B76"/>
    <w:rsid w:val="001A7514"/>
    <w:rsid w:val="002A1356"/>
    <w:rsid w:val="002E3BB2"/>
    <w:rsid w:val="00394B81"/>
    <w:rsid w:val="003A10C0"/>
    <w:rsid w:val="00477B2C"/>
    <w:rsid w:val="004B7667"/>
    <w:rsid w:val="0061065D"/>
    <w:rsid w:val="00725E2A"/>
    <w:rsid w:val="007C5898"/>
    <w:rsid w:val="00B103D0"/>
    <w:rsid w:val="00C01438"/>
    <w:rsid w:val="00C13817"/>
    <w:rsid w:val="00DC41E5"/>
    <w:rsid w:val="00E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87F5"/>
  <w15:chartTrackingRefBased/>
  <w15:docId w15:val="{73D5D0AA-AD5D-4187-8FDD-6895309F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5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semiHidden/>
    <w:unhideWhenUsed/>
    <w:qFormat/>
    <w:rsid w:val="0061065D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semiHidden/>
    <w:rsid w:val="0061065D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610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65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10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65D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9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3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8</cp:revision>
  <dcterms:created xsi:type="dcterms:W3CDTF">2024-08-08T16:49:00Z</dcterms:created>
  <dcterms:modified xsi:type="dcterms:W3CDTF">2024-08-15T13:41:00Z</dcterms:modified>
</cp:coreProperties>
</file>